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8E" w:rsidRDefault="006E016E" w:rsidP="00A0688E">
      <w:pPr>
        <w:jc w:val="center"/>
        <w:rPr>
          <w:rFonts w:ascii="Constantia" w:hAnsi="Constantia"/>
          <w:sz w:val="100"/>
          <w:szCs w:val="100"/>
        </w:rPr>
      </w:pPr>
      <w:r>
        <w:rPr>
          <w:rFonts w:ascii="Constantia" w:hAnsi="Constantia"/>
          <w:noProof/>
          <w:sz w:val="100"/>
          <w:szCs w:val="100"/>
        </w:rPr>
        <w:drawing>
          <wp:anchor distT="0" distB="0" distL="114300" distR="114300" simplePos="0" relativeHeight="251658240" behindDoc="1" locked="0" layoutInCell="1" allowOverlap="1">
            <wp:simplePos x="0" y="0"/>
            <wp:positionH relativeFrom="column">
              <wp:posOffset>-333374</wp:posOffset>
            </wp:positionH>
            <wp:positionV relativeFrom="paragraph">
              <wp:posOffset>-285750</wp:posOffset>
            </wp:positionV>
            <wp:extent cx="6667500" cy="8810625"/>
            <wp:effectExtent l="19050" t="0" r="0" b="0"/>
            <wp:wrapNone/>
            <wp:docPr id="19" name="yui_3_5_1_5_1372346798152_608" descr="http://1.bp.blogspot.com/-Zk5HDnwbTy4/Ti0tLBreACI/AAAAAAAAMGc/axOl2EhLtSY/s640/Best-top-desktop-summer-wallpapers-hd-wallpaper-summer-pictures-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346798152_608" descr="http://1.bp.blogspot.com/-Zk5HDnwbTy4/Ti0tLBreACI/AAAAAAAAMGc/axOl2EhLtSY/s640/Best-top-desktop-summer-wallpapers-hd-wallpaper-summer-pictures-39.jpg"/>
                    <pic:cNvPicPr>
                      <a:picLocks noChangeAspect="1" noChangeArrowheads="1"/>
                    </pic:cNvPicPr>
                  </pic:nvPicPr>
                  <pic:blipFill>
                    <a:blip r:embed="rId4" cstate="print">
                      <a:lum bright="20000"/>
                    </a:blip>
                    <a:srcRect/>
                    <a:stretch>
                      <a:fillRect/>
                    </a:stretch>
                  </pic:blipFill>
                  <pic:spPr bwMode="auto">
                    <a:xfrm>
                      <a:off x="0" y="0"/>
                      <a:ext cx="6667500" cy="8810625"/>
                    </a:xfrm>
                    <a:prstGeom prst="rect">
                      <a:avLst/>
                    </a:prstGeom>
                    <a:ln>
                      <a:noFill/>
                    </a:ln>
                    <a:effectLst>
                      <a:softEdge rad="112500"/>
                    </a:effectLst>
                  </pic:spPr>
                </pic:pic>
              </a:graphicData>
            </a:graphic>
          </wp:anchor>
        </w:drawing>
      </w:r>
      <w:r w:rsidR="00A0688E" w:rsidRPr="00196F70">
        <w:rPr>
          <w:rFonts w:ascii="Constantia" w:hAnsi="Constantia"/>
          <w:sz w:val="100"/>
          <w:szCs w:val="100"/>
        </w:rPr>
        <w:t xml:space="preserve">Summer </w:t>
      </w:r>
      <w:r w:rsidR="001742A5" w:rsidRPr="00196F70">
        <w:rPr>
          <w:rFonts w:ascii="Constantia" w:hAnsi="Constantia"/>
          <w:sz w:val="100"/>
          <w:szCs w:val="100"/>
        </w:rPr>
        <w:t xml:space="preserve">Fun </w:t>
      </w:r>
      <w:r w:rsidR="00007990" w:rsidRPr="00196F70">
        <w:rPr>
          <w:rFonts w:ascii="Constantia" w:hAnsi="Constantia"/>
          <w:sz w:val="100"/>
          <w:szCs w:val="100"/>
        </w:rPr>
        <w:t>at K</w:t>
      </w:r>
      <w:r w:rsidR="001742A5" w:rsidRPr="00196F70">
        <w:rPr>
          <w:rFonts w:ascii="Constantia" w:hAnsi="Constantia"/>
          <w:sz w:val="100"/>
          <w:szCs w:val="100"/>
        </w:rPr>
        <w:t xml:space="preserve">iddies </w:t>
      </w:r>
      <w:r w:rsidR="00007990" w:rsidRPr="00196F70">
        <w:rPr>
          <w:rFonts w:ascii="Constantia" w:hAnsi="Constantia"/>
          <w:sz w:val="100"/>
          <w:szCs w:val="100"/>
        </w:rPr>
        <w:t>K</w:t>
      </w:r>
      <w:r w:rsidR="001742A5" w:rsidRPr="00196F70">
        <w:rPr>
          <w:rFonts w:ascii="Constantia" w:hAnsi="Constantia"/>
          <w:sz w:val="100"/>
          <w:szCs w:val="100"/>
        </w:rPr>
        <w:t>ollege</w:t>
      </w:r>
      <w:r w:rsidR="00A0688E" w:rsidRPr="00196F70">
        <w:rPr>
          <w:rFonts w:ascii="Constantia" w:hAnsi="Constantia"/>
          <w:sz w:val="100"/>
          <w:szCs w:val="100"/>
        </w:rPr>
        <w:t>!</w:t>
      </w:r>
    </w:p>
    <w:p w:rsidR="00A0688E" w:rsidRDefault="00A0688E"/>
    <w:p w:rsidR="00CC43B1" w:rsidRDefault="00CC43B1" w:rsidP="001742A5">
      <w:pPr>
        <w:rPr>
          <w:rFonts w:ascii="Constantia" w:hAnsi="Constantia" w:cs="Courier New"/>
          <w:sz w:val="36"/>
          <w:szCs w:val="32"/>
        </w:rPr>
      </w:pPr>
    </w:p>
    <w:p w:rsidR="003D4179" w:rsidRDefault="003D4179" w:rsidP="001742A5">
      <w:pPr>
        <w:rPr>
          <w:rFonts w:ascii="Constantia" w:hAnsi="Constantia" w:cs="Courier New"/>
          <w:sz w:val="36"/>
          <w:szCs w:val="32"/>
        </w:rPr>
      </w:pPr>
      <w:r>
        <w:rPr>
          <w:rFonts w:ascii="Constantia" w:hAnsi="Constantia" w:cs="Courier New"/>
          <w:sz w:val="36"/>
          <w:szCs w:val="32"/>
        </w:rPr>
        <w:t>Welcome to KKCC’s Summer Program, during this time c</w:t>
      </w:r>
      <w:r w:rsidR="005C4753" w:rsidRPr="001742A5">
        <w:rPr>
          <w:rFonts w:ascii="Constantia" w:hAnsi="Constantia" w:cs="Courier New"/>
          <w:sz w:val="36"/>
          <w:szCs w:val="32"/>
        </w:rPr>
        <w:t>hildren will enjoy summer</w:t>
      </w:r>
      <w:r w:rsidR="00BB06F9" w:rsidRPr="001742A5">
        <w:rPr>
          <w:rFonts w:ascii="Constantia" w:hAnsi="Constantia" w:cs="Courier New"/>
          <w:sz w:val="36"/>
          <w:szCs w:val="32"/>
        </w:rPr>
        <w:t xml:space="preserve"> </w:t>
      </w:r>
      <w:r w:rsidR="006E016E">
        <w:rPr>
          <w:rFonts w:ascii="Constantia" w:hAnsi="Constantia" w:cs="Courier New"/>
          <w:sz w:val="36"/>
          <w:szCs w:val="32"/>
        </w:rPr>
        <w:t>by</w:t>
      </w:r>
      <w:r w:rsidR="005C4753" w:rsidRPr="001742A5">
        <w:rPr>
          <w:rFonts w:ascii="Constantia" w:hAnsi="Constantia" w:cs="Courier New"/>
          <w:sz w:val="36"/>
          <w:szCs w:val="32"/>
        </w:rPr>
        <w:t xml:space="preserve"> doing different summer related activities.  This year we will change thing</w:t>
      </w:r>
      <w:r w:rsidR="00BB06F9" w:rsidRPr="001742A5">
        <w:rPr>
          <w:rFonts w:ascii="Constantia" w:hAnsi="Constantia" w:cs="Courier New"/>
          <w:sz w:val="36"/>
          <w:szCs w:val="32"/>
        </w:rPr>
        <w:t>s</w:t>
      </w:r>
      <w:r w:rsidR="005C4753" w:rsidRPr="001742A5">
        <w:rPr>
          <w:rFonts w:ascii="Constantia" w:hAnsi="Constantia" w:cs="Courier New"/>
          <w:sz w:val="36"/>
          <w:szCs w:val="32"/>
        </w:rPr>
        <w:t xml:space="preserve"> a bit and allow children to </w:t>
      </w:r>
      <w:r w:rsidR="00E20975" w:rsidRPr="001742A5">
        <w:rPr>
          <w:rFonts w:ascii="Constantia" w:hAnsi="Constantia" w:cs="Courier New"/>
          <w:sz w:val="36"/>
          <w:szCs w:val="32"/>
        </w:rPr>
        <w:t xml:space="preserve">dress down every </w:t>
      </w:r>
      <w:r w:rsidR="005C4753" w:rsidRPr="001742A5">
        <w:rPr>
          <w:rFonts w:ascii="Constantia" w:hAnsi="Constantia" w:cs="Courier New"/>
          <w:sz w:val="36"/>
          <w:szCs w:val="32"/>
        </w:rPr>
        <w:t xml:space="preserve">day from </w:t>
      </w:r>
      <w:r w:rsidR="00BB06F9" w:rsidRPr="001742A5">
        <w:rPr>
          <w:rFonts w:ascii="Constantia" w:hAnsi="Constantia" w:cs="Courier New"/>
          <w:sz w:val="36"/>
          <w:szCs w:val="32"/>
        </w:rPr>
        <w:t>July 8</w:t>
      </w:r>
      <w:r w:rsidR="00BB06F9" w:rsidRPr="001742A5">
        <w:rPr>
          <w:rFonts w:ascii="Constantia" w:hAnsi="Constantia" w:cs="Courier New"/>
          <w:sz w:val="36"/>
          <w:szCs w:val="32"/>
          <w:vertAlign w:val="superscript"/>
        </w:rPr>
        <w:t>th</w:t>
      </w:r>
      <w:r w:rsidR="00BB06F9" w:rsidRPr="001742A5">
        <w:rPr>
          <w:rFonts w:ascii="Constantia" w:hAnsi="Constantia" w:cs="Courier New"/>
          <w:sz w:val="36"/>
          <w:szCs w:val="32"/>
        </w:rPr>
        <w:t xml:space="preserve"> thru August 16</w:t>
      </w:r>
      <w:r w:rsidR="00BB06F9" w:rsidRPr="001742A5">
        <w:rPr>
          <w:rFonts w:ascii="Constantia" w:hAnsi="Constantia" w:cs="Courier New"/>
          <w:sz w:val="36"/>
          <w:szCs w:val="32"/>
          <w:vertAlign w:val="superscript"/>
        </w:rPr>
        <w:t>th</w:t>
      </w:r>
      <w:r w:rsidR="00BB06F9" w:rsidRPr="001742A5">
        <w:rPr>
          <w:rFonts w:ascii="Constantia" w:hAnsi="Constantia" w:cs="Courier New"/>
          <w:sz w:val="36"/>
          <w:szCs w:val="32"/>
        </w:rPr>
        <w:t>.  We will al</w:t>
      </w:r>
      <w:r w:rsidR="00AC79FA" w:rsidRPr="001742A5">
        <w:rPr>
          <w:rFonts w:ascii="Constantia" w:hAnsi="Constantia" w:cs="Courier New"/>
          <w:sz w:val="36"/>
          <w:szCs w:val="32"/>
        </w:rPr>
        <w:t xml:space="preserve">so </w:t>
      </w:r>
      <w:r>
        <w:rPr>
          <w:rFonts w:ascii="Constantia" w:hAnsi="Constantia" w:cs="Courier New"/>
          <w:sz w:val="36"/>
          <w:szCs w:val="32"/>
        </w:rPr>
        <w:t xml:space="preserve">start our </w:t>
      </w:r>
      <w:r w:rsidR="00AC79FA" w:rsidRPr="001742A5">
        <w:rPr>
          <w:rFonts w:ascii="Constantia" w:hAnsi="Constantia" w:cs="Courier New"/>
          <w:sz w:val="36"/>
          <w:szCs w:val="32"/>
        </w:rPr>
        <w:t xml:space="preserve">water play </w:t>
      </w:r>
      <w:r>
        <w:rPr>
          <w:rFonts w:ascii="Constantia" w:hAnsi="Constantia" w:cs="Courier New"/>
          <w:sz w:val="36"/>
          <w:szCs w:val="32"/>
        </w:rPr>
        <w:t xml:space="preserve">days </w:t>
      </w:r>
      <w:r w:rsidR="00AC79FA" w:rsidRPr="001742A5">
        <w:rPr>
          <w:rFonts w:ascii="Constantia" w:hAnsi="Constantia" w:cs="Courier New"/>
          <w:sz w:val="36"/>
          <w:szCs w:val="32"/>
        </w:rPr>
        <w:t xml:space="preserve">every Friday starting </w:t>
      </w:r>
      <w:r w:rsidR="00E20975" w:rsidRPr="001742A5">
        <w:rPr>
          <w:rFonts w:ascii="Constantia" w:hAnsi="Constantia" w:cs="Courier New"/>
          <w:sz w:val="36"/>
          <w:szCs w:val="32"/>
        </w:rPr>
        <w:t>July 5</w:t>
      </w:r>
      <w:r w:rsidR="00E20975" w:rsidRPr="001742A5">
        <w:rPr>
          <w:rFonts w:ascii="Constantia" w:hAnsi="Constantia" w:cs="Courier New"/>
          <w:sz w:val="36"/>
          <w:szCs w:val="32"/>
          <w:vertAlign w:val="superscript"/>
        </w:rPr>
        <w:t>th</w:t>
      </w:r>
      <w:r w:rsidR="009D0517" w:rsidRPr="001742A5">
        <w:rPr>
          <w:rFonts w:ascii="Constantia" w:hAnsi="Constantia" w:cs="Courier New"/>
          <w:sz w:val="36"/>
          <w:szCs w:val="32"/>
        </w:rPr>
        <w:t xml:space="preserve"> thru August 16</w:t>
      </w:r>
      <w:r w:rsidR="009D0517" w:rsidRPr="001742A5">
        <w:rPr>
          <w:rFonts w:ascii="Constantia" w:hAnsi="Constantia" w:cs="Courier New"/>
          <w:sz w:val="36"/>
          <w:szCs w:val="32"/>
          <w:vertAlign w:val="superscript"/>
        </w:rPr>
        <w:t>th</w:t>
      </w:r>
      <w:r w:rsidR="009D0517" w:rsidRPr="001742A5">
        <w:rPr>
          <w:rFonts w:ascii="Constantia" w:hAnsi="Constantia" w:cs="Courier New"/>
          <w:sz w:val="36"/>
          <w:szCs w:val="32"/>
        </w:rPr>
        <w:t>.</w:t>
      </w:r>
      <w:r w:rsidR="00E20975" w:rsidRPr="001742A5">
        <w:rPr>
          <w:rFonts w:ascii="Constantia" w:hAnsi="Constantia" w:cs="Courier New"/>
          <w:sz w:val="36"/>
          <w:szCs w:val="32"/>
        </w:rPr>
        <w:t xml:space="preserve">  </w:t>
      </w:r>
    </w:p>
    <w:p w:rsidR="00BE1726" w:rsidRDefault="00E20975" w:rsidP="001742A5">
      <w:pPr>
        <w:rPr>
          <w:rFonts w:ascii="Constantia" w:hAnsi="Constantia" w:cs="Courier New"/>
          <w:sz w:val="36"/>
          <w:szCs w:val="32"/>
        </w:rPr>
      </w:pPr>
      <w:r w:rsidRPr="001742A5">
        <w:rPr>
          <w:rFonts w:ascii="Constantia" w:hAnsi="Constantia" w:cs="Courier New"/>
          <w:sz w:val="36"/>
          <w:szCs w:val="32"/>
        </w:rPr>
        <w:t>With these changes, we would like to remind you of a couple of things; please be reminded that girls must wear shorts under their skirts to protect their privacy and all children must wear closed</w:t>
      </w:r>
      <w:r w:rsidR="009D0517" w:rsidRPr="001742A5">
        <w:rPr>
          <w:rFonts w:ascii="Constantia" w:hAnsi="Constantia" w:cs="Courier New"/>
          <w:sz w:val="36"/>
          <w:szCs w:val="32"/>
        </w:rPr>
        <w:t xml:space="preserve"> toe shoes to protect their feet</w:t>
      </w:r>
      <w:r w:rsidRPr="001742A5">
        <w:rPr>
          <w:rFonts w:ascii="Constantia" w:hAnsi="Constantia" w:cs="Courier New"/>
          <w:sz w:val="36"/>
          <w:szCs w:val="32"/>
        </w:rPr>
        <w:t xml:space="preserve">.  </w:t>
      </w:r>
    </w:p>
    <w:p w:rsidR="006E016E" w:rsidRDefault="009D0517" w:rsidP="001742A5">
      <w:pPr>
        <w:rPr>
          <w:rFonts w:ascii="Constantia" w:hAnsi="Constantia" w:cs="Courier New"/>
          <w:sz w:val="36"/>
          <w:szCs w:val="32"/>
        </w:rPr>
      </w:pPr>
      <w:r w:rsidRPr="001742A5">
        <w:rPr>
          <w:rFonts w:ascii="Constantia" w:hAnsi="Constantia" w:cs="Courier New"/>
          <w:sz w:val="36"/>
          <w:szCs w:val="32"/>
        </w:rPr>
        <w:t>For water play we ask that children wear their water play outfits under their clothes to ease the changing process for teachers, don’t forget the water shoes.  Ask your teacher for additional items needed for wate</w:t>
      </w:r>
      <w:r w:rsidR="00BE1726">
        <w:rPr>
          <w:rFonts w:ascii="Constantia" w:hAnsi="Constantia" w:cs="Courier New"/>
          <w:sz w:val="36"/>
          <w:szCs w:val="32"/>
        </w:rPr>
        <w:t xml:space="preserve">r play. </w:t>
      </w:r>
    </w:p>
    <w:p w:rsidR="00C315D3" w:rsidRDefault="00BE1726" w:rsidP="001742A5">
      <w:pPr>
        <w:rPr>
          <w:rFonts w:ascii="Constantia" w:hAnsi="Constantia" w:cs="Courier New"/>
          <w:sz w:val="36"/>
          <w:szCs w:val="32"/>
        </w:rPr>
      </w:pPr>
      <w:r>
        <w:rPr>
          <w:rFonts w:ascii="Constantia" w:hAnsi="Constantia" w:cs="Courier New"/>
          <w:sz w:val="36"/>
          <w:szCs w:val="32"/>
        </w:rPr>
        <w:t>Enjoy</w:t>
      </w:r>
      <w:r w:rsidR="009D0517" w:rsidRPr="001742A5">
        <w:rPr>
          <w:rFonts w:ascii="Constantia" w:hAnsi="Constantia" w:cs="Courier New"/>
          <w:sz w:val="36"/>
          <w:szCs w:val="32"/>
        </w:rPr>
        <w:t xml:space="preserve">!  </w:t>
      </w:r>
    </w:p>
    <w:p w:rsidR="00CC43B1" w:rsidRPr="001742A5" w:rsidRDefault="00CC43B1" w:rsidP="001742A5">
      <w:pPr>
        <w:rPr>
          <w:rFonts w:ascii="Constantia" w:hAnsi="Constantia" w:cs="Courier New"/>
          <w:sz w:val="36"/>
          <w:szCs w:val="32"/>
        </w:rPr>
      </w:pPr>
    </w:p>
    <w:sectPr w:rsidR="00CC43B1" w:rsidRPr="001742A5" w:rsidSect="004D6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04CB5"/>
    <w:rsid w:val="00007990"/>
    <w:rsid w:val="001164FF"/>
    <w:rsid w:val="001742A5"/>
    <w:rsid w:val="00196F70"/>
    <w:rsid w:val="00261E21"/>
    <w:rsid w:val="003D4179"/>
    <w:rsid w:val="004D6099"/>
    <w:rsid w:val="005C4753"/>
    <w:rsid w:val="00643219"/>
    <w:rsid w:val="006E016E"/>
    <w:rsid w:val="00704CB5"/>
    <w:rsid w:val="009D0517"/>
    <w:rsid w:val="00A0688E"/>
    <w:rsid w:val="00A25BC0"/>
    <w:rsid w:val="00A759BC"/>
    <w:rsid w:val="00AC79FA"/>
    <w:rsid w:val="00BB06F9"/>
    <w:rsid w:val="00BE1726"/>
    <w:rsid w:val="00C248B5"/>
    <w:rsid w:val="00C315D3"/>
    <w:rsid w:val="00CB41AA"/>
    <w:rsid w:val="00CC43B1"/>
    <w:rsid w:val="00D5386B"/>
    <w:rsid w:val="00E20975"/>
    <w:rsid w:val="00E953D3"/>
    <w:rsid w:val="00FD3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35bdc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F7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kkccfrontdesk</dc:creator>
  <cp:lastModifiedBy>kkccfrontdesk</cp:lastModifiedBy>
  <cp:revision>4</cp:revision>
  <cp:lastPrinted>2013-06-27T15:54:00Z</cp:lastPrinted>
  <dcterms:created xsi:type="dcterms:W3CDTF">2013-06-26T16:44:00Z</dcterms:created>
  <dcterms:modified xsi:type="dcterms:W3CDTF">2013-06-28T12:14:00Z</dcterms:modified>
</cp:coreProperties>
</file>